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DF77" w14:textId="77777777" w:rsidR="0019775A" w:rsidRDefault="0019775A" w:rsidP="0019775A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Pozvánka na 24. zasedání zastupitelstva obce Senorady,</w:t>
      </w:r>
    </w:p>
    <w:p w14:paraId="154DA45C" w14:textId="77777777" w:rsidR="0019775A" w:rsidRDefault="0019775A" w:rsidP="0019775A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proofErr w:type="gramStart"/>
      <w:r>
        <w:rPr>
          <w:rFonts w:eastAsia="Times New Roman" w:cs="Times New Roman"/>
          <w:b/>
          <w:color w:val="000000"/>
          <w:sz w:val="28"/>
          <w:szCs w:val="28"/>
        </w:rPr>
        <w:t>14.10.2021  v</w:t>
      </w:r>
      <w:proofErr w:type="gramEnd"/>
      <w:r>
        <w:rPr>
          <w:rFonts w:eastAsia="Times New Roman" w:cs="Times New Roman"/>
          <w:b/>
          <w:color w:val="000000"/>
          <w:sz w:val="28"/>
          <w:szCs w:val="28"/>
        </w:rPr>
        <w:t xml:space="preserve"> 18:00 v kanceláři obecního úřadu</w:t>
      </w:r>
    </w:p>
    <w:p w14:paraId="5EA725E0" w14:textId="77777777" w:rsidR="0019775A" w:rsidRDefault="0019775A" w:rsidP="0019775A">
      <w:pPr>
        <w:shd w:val="clear" w:color="auto" w:fill="FFFFFF"/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14:paraId="4D64F504" w14:textId="77777777" w:rsidR="0019775A" w:rsidRPr="00DF14BA" w:rsidRDefault="0019775A" w:rsidP="0019775A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05ADF8DF" w14:textId="3D7F058D" w:rsidR="0019775A" w:rsidRDefault="0019775A" w:rsidP="0019775A">
      <w:pPr>
        <w:pStyle w:val="Odstavecseseznamem"/>
        <w:numPr>
          <w:ilvl w:val="0"/>
          <w:numId w:val="1"/>
        </w:numPr>
      </w:pPr>
      <w:bookmarkStart w:id="0" w:name="_Hlk74651045"/>
      <w:r>
        <w:t xml:space="preserve">Dodatek č. 2 ke smlouvě o dílo na akci „Kanalizace a ČOV v obci Senorady“ </w:t>
      </w:r>
    </w:p>
    <w:p w14:paraId="409CAFBD" w14:textId="436DD70C" w:rsidR="0019775A" w:rsidRDefault="0019775A" w:rsidP="0019775A">
      <w:pPr>
        <w:pStyle w:val="Odstavecseseznamem"/>
        <w:numPr>
          <w:ilvl w:val="0"/>
          <w:numId w:val="1"/>
        </w:numPr>
      </w:pPr>
      <w:r>
        <w:t>Obecně závazná vyhláška o stanovení obecního systému odpadového hospodářství</w:t>
      </w:r>
    </w:p>
    <w:p w14:paraId="0E066C7D" w14:textId="0F260FE2" w:rsidR="0019775A" w:rsidRDefault="0019775A" w:rsidP="0019775A">
      <w:pPr>
        <w:pStyle w:val="Odstavecseseznamem"/>
        <w:numPr>
          <w:ilvl w:val="0"/>
          <w:numId w:val="1"/>
        </w:numPr>
      </w:pPr>
      <w:r>
        <w:t>Obecně závazná vyhláška o místním poplatku za obecní systém odpadového hospodářství</w:t>
      </w:r>
    </w:p>
    <w:p w14:paraId="731C6A80" w14:textId="25962E8D" w:rsidR="0019775A" w:rsidRDefault="0019775A" w:rsidP="0019775A">
      <w:pPr>
        <w:pStyle w:val="Odstavecseseznamem"/>
        <w:numPr>
          <w:ilvl w:val="0"/>
          <w:numId w:val="1"/>
        </w:numPr>
      </w:pPr>
      <w:r>
        <w:t xml:space="preserve">Prodej části pozemku </w:t>
      </w:r>
      <w:proofErr w:type="spellStart"/>
      <w:r>
        <w:t>p.č</w:t>
      </w:r>
      <w:proofErr w:type="spellEnd"/>
      <w:r>
        <w:t>. 3578/</w:t>
      </w:r>
      <w:proofErr w:type="gramStart"/>
      <w:r>
        <w:t>2 ,</w:t>
      </w:r>
      <w:proofErr w:type="gramEnd"/>
      <w:r>
        <w:t xml:space="preserve"> ostatní </w:t>
      </w:r>
      <w:r>
        <w:t>plocha</w:t>
      </w:r>
    </w:p>
    <w:p w14:paraId="29E26D51" w14:textId="12AEBC52" w:rsidR="0019775A" w:rsidRDefault="0019775A" w:rsidP="0019775A">
      <w:pPr>
        <w:pStyle w:val="Odstavecseseznamem"/>
        <w:numPr>
          <w:ilvl w:val="0"/>
          <w:numId w:val="1"/>
        </w:numPr>
      </w:pPr>
      <w:r>
        <w:t xml:space="preserve">Strategický rozvojový </w:t>
      </w:r>
      <w:proofErr w:type="gramStart"/>
      <w:r>
        <w:t>dokument - schválení</w:t>
      </w:r>
      <w:proofErr w:type="gramEnd"/>
    </w:p>
    <w:p w14:paraId="081C2A56" w14:textId="4306CA95" w:rsidR="0019775A" w:rsidRDefault="0019775A" w:rsidP="0019775A">
      <w:pPr>
        <w:pStyle w:val="Odstavecseseznamem"/>
        <w:numPr>
          <w:ilvl w:val="0"/>
          <w:numId w:val="1"/>
        </w:numPr>
      </w:pPr>
      <w:r>
        <w:t xml:space="preserve">Odkup části </w:t>
      </w:r>
      <w:proofErr w:type="gramStart"/>
      <w:r>
        <w:t>pozemku  parkoviště</w:t>
      </w:r>
      <w:proofErr w:type="gramEnd"/>
      <w:r>
        <w:t xml:space="preserve"> hřiště – návrh – zápis do KN</w:t>
      </w:r>
    </w:p>
    <w:p w14:paraId="40580B30" w14:textId="4B851EF2" w:rsidR="0019775A" w:rsidRDefault="0019775A" w:rsidP="0019775A">
      <w:pPr>
        <w:pStyle w:val="Odstavecseseznamem"/>
        <w:numPr>
          <w:ilvl w:val="0"/>
          <w:numId w:val="1"/>
        </w:numPr>
      </w:pPr>
      <w:r>
        <w:t xml:space="preserve">Žádost o odkup části pozemku </w:t>
      </w:r>
      <w:proofErr w:type="spellStart"/>
      <w:r>
        <w:t>p.č</w:t>
      </w:r>
      <w:proofErr w:type="spellEnd"/>
      <w:r>
        <w:t>. 3578/3</w:t>
      </w:r>
    </w:p>
    <w:p w14:paraId="22EB325E" w14:textId="3309C42F" w:rsidR="0019775A" w:rsidRDefault="0019775A" w:rsidP="0019775A">
      <w:pPr>
        <w:pStyle w:val="Odstavecseseznamem"/>
        <w:numPr>
          <w:ilvl w:val="0"/>
          <w:numId w:val="1"/>
        </w:numPr>
      </w:pPr>
      <w:r>
        <w:t xml:space="preserve">Pachtovní smlouva ADW </w:t>
      </w:r>
      <w:proofErr w:type="gramStart"/>
      <w:r>
        <w:t>Lesonice - informace</w:t>
      </w:r>
      <w:proofErr w:type="gramEnd"/>
    </w:p>
    <w:p w14:paraId="4C32BCD0" w14:textId="7FFCEE71" w:rsidR="0019775A" w:rsidRDefault="0019775A" w:rsidP="0019775A">
      <w:pPr>
        <w:pStyle w:val="Odstavecseseznamem"/>
        <w:numPr>
          <w:ilvl w:val="0"/>
          <w:numId w:val="1"/>
        </w:numPr>
      </w:pPr>
      <w:proofErr w:type="gramStart"/>
      <w:r>
        <w:t>Chodníky  -</w:t>
      </w:r>
      <w:proofErr w:type="gramEnd"/>
      <w:r>
        <w:t xml:space="preserve"> informace</w:t>
      </w:r>
    </w:p>
    <w:p w14:paraId="0DE74033" w14:textId="4C7A6110" w:rsidR="0019775A" w:rsidRDefault="0019775A" w:rsidP="0019775A">
      <w:pPr>
        <w:pStyle w:val="Odstavecseseznamem"/>
        <w:numPr>
          <w:ilvl w:val="0"/>
          <w:numId w:val="1"/>
        </w:numPr>
      </w:pPr>
      <w:r>
        <w:t>Komunikace ke hřišti – informace</w:t>
      </w:r>
    </w:p>
    <w:p w14:paraId="5B7A6E39" w14:textId="51F53C69" w:rsidR="0019775A" w:rsidRDefault="0019775A" w:rsidP="0019775A">
      <w:pPr>
        <w:pStyle w:val="Odstavecseseznamem"/>
        <w:numPr>
          <w:ilvl w:val="0"/>
          <w:numId w:val="1"/>
        </w:numPr>
      </w:pPr>
      <w:proofErr w:type="gramStart"/>
      <w:r>
        <w:t>Rozhlas - informac</w:t>
      </w:r>
      <w:r>
        <w:t>e</w:t>
      </w:r>
      <w:proofErr w:type="gramEnd"/>
    </w:p>
    <w:p w14:paraId="12DA95B0" w14:textId="1224A291" w:rsidR="0019775A" w:rsidRDefault="0019775A" w:rsidP="0019775A">
      <w:pPr>
        <w:pStyle w:val="Odstavecseseznamem"/>
        <w:numPr>
          <w:ilvl w:val="0"/>
          <w:numId w:val="1"/>
        </w:numPr>
      </w:pPr>
      <w:r>
        <w:t>Rozpočtové opatření č. 5</w:t>
      </w:r>
    </w:p>
    <w:p w14:paraId="66AD299F" w14:textId="77777777" w:rsidR="0019775A" w:rsidRDefault="0019775A" w:rsidP="0019775A">
      <w:pPr>
        <w:pStyle w:val="Odstavecseseznamem"/>
        <w:numPr>
          <w:ilvl w:val="0"/>
          <w:numId w:val="1"/>
        </w:numPr>
      </w:pPr>
      <w:r>
        <w:t xml:space="preserve">Diskuse </w:t>
      </w:r>
    </w:p>
    <w:bookmarkEnd w:id="0"/>
    <w:p w14:paraId="6897BE91" w14:textId="77777777" w:rsidR="00D02701" w:rsidRDefault="0019775A"/>
    <w:sectPr w:rsidR="00D02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03156"/>
    <w:multiLevelType w:val="hybridMultilevel"/>
    <w:tmpl w:val="FFE81A6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5A"/>
    <w:rsid w:val="0019775A"/>
    <w:rsid w:val="009432E5"/>
    <w:rsid w:val="00C0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1066"/>
  <w15:chartTrackingRefBased/>
  <w15:docId w15:val="{E708DF4D-6171-4728-B227-6B2CEF05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7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7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</cp:revision>
  <dcterms:created xsi:type="dcterms:W3CDTF">2021-10-06T09:48:00Z</dcterms:created>
  <dcterms:modified xsi:type="dcterms:W3CDTF">2021-10-06T09:50:00Z</dcterms:modified>
</cp:coreProperties>
</file>